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0A8D4608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CD3F27">
        <w:rPr>
          <w:rFonts w:ascii="Times New Roman" w:hAnsi="Times New Roman"/>
          <w:b w:val="0"/>
          <w:bCs w:val="0"/>
          <w:sz w:val="26"/>
          <w:szCs w:val="26"/>
        </w:rPr>
        <w:t>2813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CD3F27">
        <w:rPr>
          <w:rFonts w:ascii="Times New Roman" w:hAnsi="Times New Roman"/>
          <w:b w:val="0"/>
          <w:bCs w:val="0"/>
          <w:sz w:val="26"/>
          <w:szCs w:val="26"/>
        </w:rPr>
        <w:t>3</w:t>
      </w:r>
      <w:r w:rsidR="00AC3027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CD3F27">
        <w:rPr>
          <w:rFonts w:ascii="Times New Roman" w:hAnsi="Times New Roman"/>
          <w:b w:val="0"/>
          <w:bCs w:val="0"/>
          <w:sz w:val="26"/>
          <w:szCs w:val="26"/>
        </w:rPr>
        <w:t>outu</w:t>
      </w:r>
      <w:r w:rsidR="00AC3027">
        <w:rPr>
          <w:rFonts w:ascii="Times New Roman" w:hAnsi="Times New Roman"/>
          <w:b w:val="0"/>
          <w:bCs w:val="0"/>
          <w:sz w:val="26"/>
          <w:szCs w:val="26"/>
        </w:rPr>
        <w:t>bro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4D83F5AB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AC3027">
        <w:rPr>
          <w:b w:val="0"/>
          <w:sz w:val="26"/>
          <w:szCs w:val="26"/>
        </w:rPr>
        <w:t>4</w:t>
      </w:r>
      <w:r w:rsidR="00460779">
        <w:rPr>
          <w:b w:val="0"/>
          <w:sz w:val="26"/>
          <w:szCs w:val="26"/>
        </w:rPr>
        <w:t>6</w:t>
      </w:r>
      <w:r w:rsidR="00AC3027">
        <w:rPr>
          <w:b w:val="0"/>
          <w:sz w:val="26"/>
          <w:szCs w:val="26"/>
        </w:rPr>
        <w:t>0.000,00</w:t>
      </w:r>
      <w:r>
        <w:rPr>
          <w:b w:val="0"/>
          <w:sz w:val="26"/>
          <w:szCs w:val="26"/>
        </w:rPr>
        <w:t xml:space="preserve"> (</w:t>
      </w:r>
      <w:r w:rsidR="00AC3027">
        <w:rPr>
          <w:b w:val="0"/>
          <w:sz w:val="26"/>
          <w:szCs w:val="26"/>
        </w:rPr>
        <w:t xml:space="preserve">QUATROCENTOS E </w:t>
      </w:r>
      <w:r w:rsidR="00460779">
        <w:rPr>
          <w:b w:val="0"/>
          <w:sz w:val="26"/>
          <w:szCs w:val="26"/>
        </w:rPr>
        <w:t>SESSENTA</w:t>
      </w:r>
      <w:r w:rsidR="00AC3027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501A8DBF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142DF1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AC3027">
        <w:rPr>
          <w:rFonts w:ascii="Times New Roman" w:hAnsi="Times New Roman"/>
          <w:bCs/>
          <w:sz w:val="26"/>
          <w:szCs w:val="26"/>
        </w:rPr>
        <w:t>450</w:t>
      </w:r>
      <w:r w:rsidR="00142DF1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AC3027">
        <w:rPr>
          <w:rFonts w:ascii="Times New Roman" w:hAnsi="Times New Roman"/>
          <w:bCs/>
          <w:sz w:val="26"/>
          <w:szCs w:val="26"/>
        </w:rPr>
        <w:t xml:space="preserve">Quatrocentos e </w:t>
      </w:r>
      <w:r w:rsidR="00460779">
        <w:rPr>
          <w:rFonts w:ascii="Times New Roman" w:hAnsi="Times New Roman"/>
          <w:bCs/>
          <w:sz w:val="26"/>
          <w:szCs w:val="26"/>
        </w:rPr>
        <w:t>sessenta</w:t>
      </w:r>
      <w:r w:rsidR="00FC5D15">
        <w:rPr>
          <w:rFonts w:ascii="Times New Roman" w:hAnsi="Times New Roman"/>
          <w:bCs/>
          <w:sz w:val="26"/>
          <w:szCs w:val="26"/>
        </w:rPr>
        <w:t xml:space="preserve"> </w:t>
      </w:r>
      <w:r w:rsidR="009E7E93">
        <w:rPr>
          <w:rFonts w:ascii="Times New Roman" w:hAnsi="Times New Roman"/>
          <w:bCs/>
          <w:sz w:val="26"/>
          <w:szCs w:val="26"/>
        </w:rPr>
        <w:t>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 w:rsidR="00FC5D15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FC5D15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FC5D15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FC5D15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4F7F3CD8" w14:textId="5F4E18C3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3E6B347C" w14:textId="713676DC" w:rsidR="0010389E" w:rsidRPr="000F0514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bookmarkStart w:id="0" w:name="_Hlk109139710"/>
      <w:r>
        <w:rPr>
          <w:rFonts w:ascii="Times New Roman" w:hAnsi="Times New Roman"/>
          <w:sz w:val="26"/>
          <w:szCs w:val="26"/>
        </w:rPr>
        <w:t>ÓRGÃO: 03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0389E">
        <w:rPr>
          <w:rFonts w:ascii="Times New Roman" w:hAnsi="Times New Roman"/>
          <w:sz w:val="26"/>
          <w:szCs w:val="26"/>
        </w:rPr>
        <w:t>S</w:t>
      </w:r>
      <w:r w:rsidR="00FC5D15">
        <w:rPr>
          <w:rFonts w:ascii="Times New Roman" w:hAnsi="Times New Roman"/>
          <w:sz w:val="26"/>
          <w:szCs w:val="26"/>
        </w:rPr>
        <w:t>ecretaria</w:t>
      </w:r>
      <w:r w:rsidRPr="0010389E">
        <w:rPr>
          <w:rFonts w:ascii="Times New Roman" w:hAnsi="Times New Roman"/>
          <w:sz w:val="26"/>
          <w:szCs w:val="26"/>
        </w:rPr>
        <w:t xml:space="preserve"> </w:t>
      </w:r>
      <w:r w:rsidR="00FC5D15" w:rsidRPr="0010389E">
        <w:rPr>
          <w:rFonts w:ascii="Times New Roman" w:hAnsi="Times New Roman"/>
          <w:sz w:val="26"/>
          <w:szCs w:val="26"/>
        </w:rPr>
        <w:t>M</w:t>
      </w:r>
      <w:r w:rsidR="00FC5D15">
        <w:rPr>
          <w:rFonts w:ascii="Times New Roman" w:hAnsi="Times New Roman"/>
          <w:sz w:val="26"/>
          <w:szCs w:val="26"/>
        </w:rPr>
        <w:t xml:space="preserve">unicipal </w:t>
      </w:r>
      <w:r w:rsidR="00FC5D15" w:rsidRPr="0010389E">
        <w:rPr>
          <w:rFonts w:ascii="Times New Roman" w:hAnsi="Times New Roman"/>
          <w:sz w:val="26"/>
          <w:szCs w:val="26"/>
        </w:rPr>
        <w:t>de</w:t>
      </w:r>
      <w:r w:rsidRPr="0010389E">
        <w:rPr>
          <w:rFonts w:ascii="Times New Roman" w:hAnsi="Times New Roman"/>
          <w:sz w:val="26"/>
          <w:szCs w:val="26"/>
        </w:rPr>
        <w:t xml:space="preserve"> A</w:t>
      </w:r>
      <w:r w:rsidR="00FC5D15">
        <w:rPr>
          <w:rFonts w:ascii="Times New Roman" w:hAnsi="Times New Roman"/>
          <w:sz w:val="26"/>
          <w:szCs w:val="26"/>
        </w:rPr>
        <w:t>dministração</w:t>
      </w:r>
    </w:p>
    <w:p w14:paraId="31C955A9" w14:textId="7F0E51F9" w:rsidR="0010389E" w:rsidRPr="000F0514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03.01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389E">
        <w:rPr>
          <w:rFonts w:ascii="Times New Roman" w:hAnsi="Times New Roman"/>
          <w:sz w:val="26"/>
          <w:szCs w:val="26"/>
        </w:rPr>
        <w:t>U</w:t>
      </w:r>
      <w:r w:rsidR="00FC5D15">
        <w:rPr>
          <w:rFonts w:ascii="Times New Roman" w:hAnsi="Times New Roman"/>
          <w:sz w:val="26"/>
          <w:szCs w:val="26"/>
        </w:rPr>
        <w:t>nidades</w:t>
      </w:r>
      <w:r w:rsidRPr="0010389E">
        <w:rPr>
          <w:rFonts w:ascii="Times New Roman" w:hAnsi="Times New Roman"/>
          <w:sz w:val="26"/>
          <w:szCs w:val="26"/>
        </w:rPr>
        <w:t xml:space="preserve"> S</w:t>
      </w:r>
      <w:r w:rsidR="00FC5D15">
        <w:rPr>
          <w:rFonts w:ascii="Times New Roman" w:hAnsi="Times New Roman"/>
          <w:sz w:val="26"/>
          <w:szCs w:val="26"/>
        </w:rPr>
        <w:t>ubordinada da</w:t>
      </w:r>
      <w:r w:rsidRPr="0010389E">
        <w:rPr>
          <w:rFonts w:ascii="Times New Roman" w:hAnsi="Times New Roman"/>
          <w:sz w:val="26"/>
          <w:szCs w:val="26"/>
        </w:rPr>
        <w:t xml:space="preserve"> A</w:t>
      </w:r>
      <w:r w:rsidR="00FC5D15">
        <w:rPr>
          <w:rFonts w:ascii="Times New Roman" w:hAnsi="Times New Roman"/>
          <w:sz w:val="26"/>
          <w:szCs w:val="26"/>
        </w:rPr>
        <w:t>dministração</w:t>
      </w:r>
    </w:p>
    <w:p w14:paraId="13E7FB5B" w14:textId="6A7DA3D0" w:rsidR="0010389E" w:rsidRPr="000F0514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4 – </w:t>
      </w:r>
      <w:r w:rsidRPr="0010389E">
        <w:rPr>
          <w:rFonts w:ascii="Times New Roman" w:hAnsi="Times New Roman"/>
          <w:sz w:val="26"/>
          <w:szCs w:val="26"/>
        </w:rPr>
        <w:t>Administração</w:t>
      </w:r>
    </w:p>
    <w:p w14:paraId="45A2860F" w14:textId="3C749545" w:rsidR="0010389E" w:rsidRPr="000F0514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0389E">
        <w:rPr>
          <w:rFonts w:ascii="Times New Roman" w:hAnsi="Times New Roman"/>
          <w:sz w:val="26"/>
          <w:szCs w:val="26"/>
        </w:rPr>
        <w:t>Administração Geral</w:t>
      </w:r>
    </w:p>
    <w:p w14:paraId="06FDC98A" w14:textId="390C4B44" w:rsidR="0010389E" w:rsidRPr="000F0514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Pr="0010389E">
        <w:t xml:space="preserve"> </w:t>
      </w:r>
      <w:r w:rsidRPr="0010389E">
        <w:rPr>
          <w:rFonts w:ascii="Times New Roman" w:hAnsi="Times New Roman"/>
          <w:sz w:val="26"/>
          <w:szCs w:val="26"/>
        </w:rPr>
        <w:t>Gest</w:t>
      </w:r>
      <w:r w:rsidR="00FC5D15">
        <w:rPr>
          <w:rFonts w:ascii="Times New Roman" w:hAnsi="Times New Roman"/>
          <w:sz w:val="26"/>
          <w:szCs w:val="26"/>
        </w:rPr>
        <w:t>ão</w:t>
      </w:r>
      <w:r w:rsidRPr="0010389E">
        <w:rPr>
          <w:rFonts w:ascii="Times New Roman" w:hAnsi="Times New Roman"/>
          <w:sz w:val="26"/>
          <w:szCs w:val="26"/>
        </w:rPr>
        <w:t xml:space="preserve"> e Manutenç</w:t>
      </w:r>
      <w:r w:rsidR="00FC5D15">
        <w:rPr>
          <w:rFonts w:ascii="Times New Roman" w:hAnsi="Times New Roman"/>
          <w:sz w:val="26"/>
          <w:szCs w:val="26"/>
        </w:rPr>
        <w:t>ão</w:t>
      </w:r>
      <w:r w:rsidRPr="0010389E">
        <w:rPr>
          <w:rFonts w:ascii="Times New Roman" w:hAnsi="Times New Roman"/>
          <w:sz w:val="26"/>
          <w:szCs w:val="26"/>
        </w:rPr>
        <w:t xml:space="preserve"> dos Serviços</w:t>
      </w:r>
    </w:p>
    <w:p w14:paraId="51296FAD" w14:textId="4C85F629" w:rsidR="0010389E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0389E">
        <w:rPr>
          <w:rFonts w:ascii="Times New Roman" w:hAnsi="Times New Roman"/>
          <w:sz w:val="26"/>
          <w:szCs w:val="26"/>
        </w:rPr>
        <w:t>Manutenção Atividades da Secretaria da Administração</w:t>
      </w:r>
    </w:p>
    <w:p w14:paraId="2D95C75E" w14:textId="7C7052C8" w:rsidR="00857C2D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PJ.........R$   </w:t>
      </w:r>
      <w:r w:rsidR="00401808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.000,00</w:t>
      </w:r>
    </w:p>
    <w:p w14:paraId="7C24AE06" w14:textId="386322AA" w:rsidR="00AC3027" w:rsidRPr="000F0514" w:rsidRDefault="00AC3027" w:rsidP="001038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3.3.90.40.00.00 </w:t>
      </w:r>
      <w:r w:rsidR="0046077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0779" w:rsidRPr="00460779">
        <w:rPr>
          <w:rFonts w:ascii="Times New Roman" w:hAnsi="Times New Roman"/>
          <w:sz w:val="26"/>
          <w:szCs w:val="26"/>
        </w:rPr>
        <w:t>S</w:t>
      </w:r>
      <w:r w:rsidR="00460779">
        <w:rPr>
          <w:rFonts w:ascii="Times New Roman" w:hAnsi="Times New Roman"/>
          <w:sz w:val="26"/>
          <w:szCs w:val="26"/>
        </w:rPr>
        <w:t>erv</w:t>
      </w:r>
      <w:proofErr w:type="spellEnd"/>
      <w:r w:rsidR="00460779">
        <w:rPr>
          <w:rFonts w:ascii="Times New Roman" w:hAnsi="Times New Roman"/>
          <w:sz w:val="26"/>
          <w:szCs w:val="26"/>
        </w:rPr>
        <w:t xml:space="preserve"> de</w:t>
      </w:r>
      <w:r w:rsidR="00460779" w:rsidRPr="00460779">
        <w:rPr>
          <w:rFonts w:ascii="Times New Roman" w:hAnsi="Times New Roman"/>
          <w:sz w:val="26"/>
          <w:szCs w:val="26"/>
        </w:rPr>
        <w:t xml:space="preserve"> T</w:t>
      </w:r>
      <w:r w:rsidR="00460779">
        <w:rPr>
          <w:rFonts w:ascii="Times New Roman" w:hAnsi="Times New Roman"/>
          <w:sz w:val="26"/>
          <w:szCs w:val="26"/>
        </w:rPr>
        <w:t>ecnologia</w:t>
      </w:r>
      <w:r w:rsidR="00460779" w:rsidRPr="00460779">
        <w:rPr>
          <w:rFonts w:ascii="Times New Roman" w:hAnsi="Times New Roman"/>
          <w:sz w:val="26"/>
          <w:szCs w:val="26"/>
        </w:rPr>
        <w:t xml:space="preserve"> </w:t>
      </w:r>
      <w:r w:rsidR="00460779">
        <w:rPr>
          <w:rFonts w:ascii="Times New Roman" w:hAnsi="Times New Roman"/>
          <w:sz w:val="26"/>
          <w:szCs w:val="26"/>
        </w:rPr>
        <w:t>da</w:t>
      </w:r>
      <w:r w:rsidR="00460779" w:rsidRPr="00460779">
        <w:rPr>
          <w:rFonts w:ascii="Times New Roman" w:hAnsi="Times New Roman"/>
          <w:sz w:val="26"/>
          <w:szCs w:val="26"/>
        </w:rPr>
        <w:t xml:space="preserve"> </w:t>
      </w:r>
      <w:r w:rsidR="00460779">
        <w:rPr>
          <w:rFonts w:ascii="Times New Roman" w:hAnsi="Times New Roman"/>
          <w:sz w:val="26"/>
          <w:szCs w:val="26"/>
        </w:rPr>
        <w:t>informação</w:t>
      </w:r>
      <w:r w:rsidR="00460779" w:rsidRPr="00460779">
        <w:rPr>
          <w:rFonts w:ascii="Times New Roman" w:hAnsi="Times New Roman"/>
          <w:sz w:val="26"/>
          <w:szCs w:val="26"/>
        </w:rPr>
        <w:t xml:space="preserve"> </w:t>
      </w:r>
      <w:r w:rsidR="00460779">
        <w:rPr>
          <w:rFonts w:ascii="Times New Roman" w:hAnsi="Times New Roman"/>
          <w:sz w:val="26"/>
          <w:szCs w:val="26"/>
        </w:rPr>
        <w:t>e</w:t>
      </w:r>
      <w:r w:rsidR="00460779" w:rsidRPr="00460779">
        <w:rPr>
          <w:rFonts w:ascii="Times New Roman" w:hAnsi="Times New Roman"/>
          <w:sz w:val="26"/>
          <w:szCs w:val="26"/>
        </w:rPr>
        <w:t xml:space="preserve"> </w:t>
      </w:r>
      <w:r w:rsidR="00460779">
        <w:rPr>
          <w:rFonts w:ascii="Times New Roman" w:hAnsi="Times New Roman"/>
          <w:sz w:val="26"/>
          <w:szCs w:val="26"/>
        </w:rPr>
        <w:t>comunicação</w:t>
      </w:r>
      <w:r w:rsidR="00460779" w:rsidRPr="00460779">
        <w:rPr>
          <w:rFonts w:ascii="Times New Roman" w:hAnsi="Times New Roman"/>
          <w:sz w:val="26"/>
          <w:szCs w:val="26"/>
        </w:rPr>
        <w:t xml:space="preserve"> </w:t>
      </w:r>
      <w:r w:rsidR="00460779">
        <w:rPr>
          <w:rFonts w:ascii="Times New Roman" w:hAnsi="Times New Roman"/>
          <w:sz w:val="26"/>
          <w:szCs w:val="26"/>
        </w:rPr>
        <w:t>–</w:t>
      </w:r>
      <w:r w:rsidR="00460779" w:rsidRPr="00460779">
        <w:rPr>
          <w:rFonts w:ascii="Times New Roman" w:hAnsi="Times New Roman"/>
          <w:sz w:val="26"/>
          <w:szCs w:val="26"/>
        </w:rPr>
        <w:t xml:space="preserve"> PJ</w:t>
      </w:r>
      <w:r w:rsidR="00460779">
        <w:rPr>
          <w:rFonts w:ascii="Times New Roman" w:hAnsi="Times New Roman"/>
          <w:sz w:val="26"/>
          <w:szCs w:val="26"/>
        </w:rPr>
        <w:t>...............................................................R$   50.000,00</w:t>
      </w:r>
    </w:p>
    <w:p w14:paraId="35CC052F" w14:textId="32413145" w:rsidR="0010389E" w:rsidRDefault="0010389E" w:rsidP="001038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Pr="000F051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.......................................................</w:t>
      </w:r>
      <w:r w:rsidRPr="000F0514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3E725C">
        <w:rPr>
          <w:rFonts w:ascii="Times New Roman" w:hAnsi="Times New Roman"/>
          <w:sz w:val="26"/>
          <w:szCs w:val="26"/>
        </w:rPr>
        <w:t xml:space="preserve">  </w:t>
      </w:r>
      <w:r w:rsidR="00AC3027">
        <w:rPr>
          <w:rFonts w:ascii="Times New Roman" w:hAnsi="Times New Roman"/>
          <w:sz w:val="26"/>
          <w:szCs w:val="26"/>
        </w:rPr>
        <w:t>80.000,00</w:t>
      </w:r>
    </w:p>
    <w:p w14:paraId="0A0BE27C" w14:textId="1E53080E" w:rsidR="00C55707" w:rsidRDefault="00C55707" w:rsidP="0010389E">
      <w:pPr>
        <w:jc w:val="both"/>
        <w:rPr>
          <w:rFonts w:ascii="Times New Roman" w:hAnsi="Times New Roman"/>
          <w:sz w:val="26"/>
          <w:szCs w:val="26"/>
        </w:rPr>
      </w:pPr>
    </w:p>
    <w:p w14:paraId="7268BD07" w14:textId="77777777" w:rsidR="00C55707" w:rsidRDefault="00C55707" w:rsidP="0010389E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66AB8932" w14:textId="77777777" w:rsidR="00C55707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de Obras e Trânsito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DBB22D9" w14:textId="77777777" w:rsidR="00C55707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6F34B6F2" w14:textId="298B1DB3" w:rsidR="00C55707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88112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881121" w:rsidRPr="00881121">
        <w:rPr>
          <w:rFonts w:ascii="Times New Roman" w:hAnsi="Times New Roman"/>
          <w:sz w:val="26"/>
          <w:szCs w:val="26"/>
        </w:rPr>
        <w:t>Administração</w:t>
      </w:r>
    </w:p>
    <w:p w14:paraId="545B5321" w14:textId="11D260D8" w:rsidR="00C55707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881121">
        <w:rPr>
          <w:rFonts w:ascii="Times New Roman" w:hAnsi="Times New Roman"/>
          <w:sz w:val="26"/>
          <w:szCs w:val="26"/>
        </w:rPr>
        <w:t>122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81121" w:rsidRPr="00881121">
        <w:rPr>
          <w:rFonts w:ascii="Times New Roman" w:hAnsi="Times New Roman"/>
          <w:sz w:val="26"/>
          <w:szCs w:val="26"/>
        </w:rPr>
        <w:t>Administração Geral</w:t>
      </w:r>
    </w:p>
    <w:p w14:paraId="4E910483" w14:textId="11AE12D7" w:rsidR="00C55707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881121">
        <w:rPr>
          <w:rFonts w:ascii="Times New Roman" w:hAnsi="Times New Roman"/>
          <w:sz w:val="26"/>
          <w:szCs w:val="26"/>
        </w:rPr>
        <w:t>1002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81121">
        <w:rPr>
          <w:rFonts w:ascii="Times New Roman" w:hAnsi="Times New Roman"/>
          <w:sz w:val="26"/>
          <w:szCs w:val="26"/>
        </w:rPr>
        <w:t>G</w:t>
      </w:r>
      <w:r w:rsidR="00881121" w:rsidRPr="00881121">
        <w:rPr>
          <w:rFonts w:ascii="Times New Roman" w:hAnsi="Times New Roman"/>
          <w:sz w:val="26"/>
          <w:szCs w:val="26"/>
        </w:rPr>
        <w:t>estão e Manutenção dos Serviços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23CB379" w14:textId="77777777" w:rsidR="00881121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2.014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81121" w:rsidRPr="00881121">
        <w:rPr>
          <w:rFonts w:ascii="Times New Roman" w:hAnsi="Times New Roman"/>
          <w:sz w:val="26"/>
          <w:szCs w:val="26"/>
        </w:rPr>
        <w:t>Manutenção das Atividades da Secretaria de Obras e Transportes</w:t>
      </w:r>
    </w:p>
    <w:p w14:paraId="01FF5787" w14:textId="7BC93D2C" w:rsidR="00C55707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Material de Consumo..............R$   20.000,00</w:t>
      </w:r>
    </w:p>
    <w:p w14:paraId="3BCD8998" w14:textId="6713EBEF" w:rsidR="00C55707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PJ..........R$ 110.000,00</w:t>
      </w:r>
    </w:p>
    <w:p w14:paraId="18E530C4" w14:textId="3DEEED24" w:rsidR="0010389E" w:rsidRPr="000F0514" w:rsidRDefault="00C55707" w:rsidP="00C557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Livre</w:t>
      </w:r>
      <w:r w:rsidRPr="000F0514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.........................................................R$ 130.000,00</w:t>
      </w:r>
    </w:p>
    <w:p w14:paraId="30ADE3A9" w14:textId="416F2C51"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6103E675" w14:textId="6DACF7D5" w:rsidR="00D31A3B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FACA4B6" w14:textId="3D37972F" w:rsidR="00D31A3B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8AFC157" w14:textId="2998E339" w:rsidR="00D31A3B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6951D985" w14:textId="77777777" w:rsidR="00D31A3B" w:rsidRPr="000F0514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77777777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de Obras e Trânsito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146515A6" w14:textId="7777777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04FC4E69" w14:textId="7777777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26 – Transporte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5E58C219" w14:textId="74001212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782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881121" w:rsidRPr="00881121">
        <w:rPr>
          <w:rFonts w:ascii="Times New Roman" w:hAnsi="Times New Roman"/>
          <w:sz w:val="26"/>
          <w:szCs w:val="26"/>
        </w:rPr>
        <w:t>Transporte Rodoviário</w:t>
      </w:r>
    </w:p>
    <w:p w14:paraId="0E1B1C84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F22F6">
        <w:rPr>
          <w:rFonts w:ascii="Times New Roman" w:hAnsi="Times New Roman"/>
          <w:sz w:val="26"/>
          <w:szCs w:val="26"/>
        </w:rPr>
        <w:t>1007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F22F6" w:rsidRPr="002F22F6">
        <w:rPr>
          <w:rFonts w:ascii="Times New Roman" w:hAnsi="Times New Roman"/>
          <w:sz w:val="26"/>
          <w:szCs w:val="26"/>
        </w:rPr>
        <w:t>Mobilidade e Infraestrutura Viária Urbana e Rural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02FF3933" w14:textId="77777777" w:rsidR="00881121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08490F">
        <w:rPr>
          <w:rFonts w:ascii="Times New Roman" w:hAnsi="Times New Roman"/>
          <w:sz w:val="26"/>
          <w:szCs w:val="26"/>
        </w:rPr>
        <w:t>2.020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881121" w:rsidRPr="0008490F">
        <w:rPr>
          <w:rFonts w:ascii="Times New Roman" w:hAnsi="Times New Roman"/>
          <w:sz w:val="26"/>
          <w:szCs w:val="26"/>
        </w:rPr>
        <w:t>Manutenção da Frota Municipal</w:t>
      </w:r>
    </w:p>
    <w:p w14:paraId="4357962D" w14:textId="55E666B6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08490F"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08490F">
        <w:rPr>
          <w:rFonts w:ascii="Times New Roman" w:hAnsi="Times New Roman"/>
          <w:sz w:val="26"/>
          <w:szCs w:val="26"/>
        </w:rPr>
        <w:t>Material de Consumo.....</w:t>
      </w:r>
      <w:r w:rsidR="00FC5D15">
        <w:rPr>
          <w:rFonts w:ascii="Times New Roman" w:hAnsi="Times New Roman"/>
          <w:sz w:val="26"/>
          <w:szCs w:val="26"/>
        </w:rPr>
        <w:t>..</w:t>
      </w:r>
      <w:r w:rsidR="0008490F">
        <w:rPr>
          <w:rFonts w:ascii="Times New Roman" w:hAnsi="Times New Roman"/>
          <w:sz w:val="26"/>
          <w:szCs w:val="26"/>
        </w:rPr>
        <w:t xml:space="preserve">.......R$ </w:t>
      </w:r>
      <w:r w:rsidR="00C55707">
        <w:rPr>
          <w:rFonts w:ascii="Times New Roman" w:hAnsi="Times New Roman"/>
          <w:sz w:val="26"/>
          <w:szCs w:val="26"/>
        </w:rPr>
        <w:t>250.000,00</w:t>
      </w:r>
    </w:p>
    <w:p w14:paraId="1229142B" w14:textId="205561F8" w:rsidR="00294EA1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2F22F6">
        <w:rPr>
          <w:rFonts w:ascii="Times New Roman" w:hAnsi="Times New Roman"/>
          <w:sz w:val="26"/>
          <w:szCs w:val="26"/>
        </w:rPr>
        <w:t>0001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2F22F6">
        <w:rPr>
          <w:rFonts w:ascii="Times New Roman" w:hAnsi="Times New Roman"/>
          <w:sz w:val="26"/>
          <w:szCs w:val="26"/>
        </w:rPr>
        <w:t>Livre</w:t>
      </w:r>
      <w:r w:rsidR="00BB47EE" w:rsidRPr="000F0514">
        <w:rPr>
          <w:rFonts w:ascii="Times New Roman" w:hAnsi="Times New Roman"/>
          <w:sz w:val="26"/>
          <w:szCs w:val="26"/>
        </w:rPr>
        <w:t xml:space="preserve"> -</w:t>
      </w:r>
      <w:r w:rsidR="002F22F6">
        <w:rPr>
          <w:rFonts w:ascii="Times New Roman" w:hAnsi="Times New Roman"/>
          <w:sz w:val="26"/>
          <w:szCs w:val="26"/>
        </w:rPr>
        <w:t>.......................................................</w:t>
      </w:r>
      <w:r w:rsidR="00FC5D15">
        <w:rPr>
          <w:rFonts w:ascii="Times New Roman" w:hAnsi="Times New Roman"/>
          <w:sz w:val="26"/>
          <w:szCs w:val="26"/>
        </w:rPr>
        <w:t>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08490F">
        <w:rPr>
          <w:rFonts w:ascii="Times New Roman" w:hAnsi="Times New Roman"/>
          <w:sz w:val="26"/>
          <w:szCs w:val="26"/>
        </w:rPr>
        <w:t xml:space="preserve"> 2</w:t>
      </w:r>
      <w:r w:rsidR="00401808">
        <w:rPr>
          <w:rFonts w:ascii="Times New Roman" w:hAnsi="Times New Roman"/>
          <w:sz w:val="26"/>
          <w:szCs w:val="26"/>
        </w:rPr>
        <w:t>5</w:t>
      </w:r>
      <w:r w:rsidR="0008490F">
        <w:rPr>
          <w:rFonts w:ascii="Times New Roman" w:hAnsi="Times New Roman"/>
          <w:sz w:val="26"/>
          <w:szCs w:val="26"/>
        </w:rPr>
        <w:t>0.000,00</w:t>
      </w:r>
    </w:p>
    <w:p w14:paraId="069C3C5E" w14:textId="32C48A63" w:rsidR="00460779" w:rsidRDefault="00460779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8FDC032" w14:textId="4AFF316C" w:rsidR="00460779" w:rsidRDefault="00460779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Total:0001-Livre.................................................................R$ 460.000,00</w:t>
      </w:r>
    </w:p>
    <w:p w14:paraId="5DE32023" w14:textId="4F4D7FC1" w:rsidR="0008490F" w:rsidRDefault="0008490F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B2AF490" w14:textId="77777777" w:rsidR="00FC5D15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49DB3D83" w14:textId="1BCCF165"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D31A3B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do 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a</w:t>
      </w:r>
      <w:r w:rsidR="00460779">
        <w:rPr>
          <w:rFonts w:ascii="Times New Roman" w:hAnsi="Times New Roman"/>
          <w:b w:val="0"/>
          <w:bCs w:val="0"/>
          <w:sz w:val="26"/>
          <w:szCs w:val="26"/>
          <w:u w:val="none"/>
        </w:rPr>
        <w:t>p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>urados no período de janeiro a agosto de 2022</w:t>
      </w:r>
      <w:r w:rsidR="00460779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7AD3B50F" w14:textId="77777777" w:rsidR="00DB070B" w:rsidRPr="000F0514" w:rsidRDefault="00DB070B" w:rsidP="00DB070B">
      <w:pPr>
        <w:rPr>
          <w:sz w:val="26"/>
          <w:szCs w:val="26"/>
        </w:rPr>
      </w:pPr>
    </w:p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7B87B0F7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3B15792A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CD3F27">
        <w:rPr>
          <w:rFonts w:ascii="Times New Roman" w:hAnsi="Times New Roman" w:cs="Times New Roman"/>
          <w:sz w:val="26"/>
          <w:szCs w:val="26"/>
        </w:rPr>
        <w:t>3</w:t>
      </w:r>
      <w:r w:rsidR="00460779">
        <w:rPr>
          <w:rFonts w:ascii="Times New Roman" w:hAnsi="Times New Roman" w:cs="Times New Roman"/>
          <w:sz w:val="26"/>
          <w:szCs w:val="26"/>
        </w:rPr>
        <w:t xml:space="preserve"> de </w:t>
      </w:r>
      <w:r w:rsidR="00CD3F27">
        <w:rPr>
          <w:rFonts w:ascii="Times New Roman" w:hAnsi="Times New Roman" w:cs="Times New Roman"/>
          <w:sz w:val="26"/>
          <w:szCs w:val="26"/>
        </w:rPr>
        <w:t>outu</w:t>
      </w:r>
      <w:r w:rsidR="00460779">
        <w:rPr>
          <w:rFonts w:ascii="Times New Roman" w:hAnsi="Times New Roman" w:cs="Times New Roman"/>
          <w:sz w:val="26"/>
          <w:szCs w:val="26"/>
        </w:rPr>
        <w:t>bro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F231A13" w14:textId="30AC3A2C" w:rsidR="00D31A3B" w:rsidRDefault="00D31A3B" w:rsidP="00460779">
      <w:pPr>
        <w:rPr>
          <w:rFonts w:ascii="Times New Roman" w:hAnsi="Times New Roman" w:cs="Times New Roman"/>
          <w:sz w:val="26"/>
          <w:szCs w:val="26"/>
        </w:rPr>
      </w:pPr>
    </w:p>
    <w:p w14:paraId="5A4079C8" w14:textId="768CD8A7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606732" w14:textId="5163ABA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7BBF762" w14:textId="010E57C7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7673B3" w14:textId="77777777" w:rsidR="00D31A3B" w:rsidRDefault="00D31A3B" w:rsidP="00244E8D">
      <w:pPr>
        <w:rPr>
          <w:rFonts w:ascii="Times New Roman" w:hAnsi="Times New Roman" w:cs="Times New Roman"/>
          <w:sz w:val="26"/>
          <w:szCs w:val="26"/>
        </w:rPr>
      </w:pPr>
    </w:p>
    <w:p w14:paraId="306C908C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0E4E9075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CD3F27">
        <w:rPr>
          <w:rFonts w:ascii="Times New Roman" w:hAnsi="Times New Roman"/>
          <w:sz w:val="26"/>
          <w:szCs w:val="26"/>
        </w:rPr>
        <w:t>2813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BA64A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2F3358F9" w14:textId="224772F8" w:rsidR="00460779" w:rsidRDefault="00460779" w:rsidP="004607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</w:t>
      </w:r>
      <w:r w:rsidR="00AD373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Ocorre Nobres Edis, que no período de janeiro a agosto de 2022, houve um excesso de arrecadação na receita arrecadada na fonte de recurso do </w:t>
      </w:r>
      <w:r w:rsidR="001C1CED">
        <w:rPr>
          <w:rFonts w:ascii="Times New Roman" w:hAnsi="Times New Roman"/>
          <w:sz w:val="26"/>
          <w:szCs w:val="26"/>
        </w:rPr>
        <w:t>livre</w:t>
      </w:r>
      <w:r>
        <w:rPr>
          <w:rFonts w:ascii="Times New Roman" w:hAnsi="Times New Roman"/>
          <w:sz w:val="26"/>
          <w:szCs w:val="26"/>
        </w:rPr>
        <w:t>, desta forma algumas dotações precisam ser suplementadas para o bom andamento das atividades realizadas por esta</w:t>
      </w:r>
      <w:r w:rsidR="001C1CE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secretaria</w:t>
      </w:r>
      <w:r w:rsidR="001C1CED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. E para a correta classificação contábil e orçamentária, encaminhamos o presente projeto para vossa abalizada análise e aprovação. Segue em anexo o Demonstrativo do excesso de arrecadação.</w:t>
      </w:r>
    </w:p>
    <w:p w14:paraId="0C43A9A1" w14:textId="5FE91196" w:rsidR="00A04FD1" w:rsidRPr="00AD373F" w:rsidRDefault="00A04FD1" w:rsidP="00AD373F">
      <w:pPr>
        <w:jc w:val="both"/>
        <w:rPr>
          <w:rFonts w:ascii="Times New Roman" w:hAnsi="Times New Roman"/>
        </w:rPr>
      </w:pPr>
      <w:r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3486E91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CC6741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461424C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495F5F3A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CD3F27">
        <w:rPr>
          <w:rFonts w:ascii="Times New Roman" w:hAnsi="Times New Roman" w:cs="Times New Roman"/>
          <w:sz w:val="26"/>
          <w:szCs w:val="26"/>
        </w:rPr>
        <w:t>3</w:t>
      </w:r>
      <w:r w:rsidR="001C1CED">
        <w:rPr>
          <w:rFonts w:ascii="Times New Roman" w:hAnsi="Times New Roman" w:cs="Times New Roman"/>
          <w:sz w:val="26"/>
          <w:szCs w:val="26"/>
        </w:rPr>
        <w:t xml:space="preserve"> de </w:t>
      </w:r>
      <w:r w:rsidR="00CD3F27">
        <w:rPr>
          <w:rFonts w:ascii="Times New Roman" w:hAnsi="Times New Roman" w:cs="Times New Roman"/>
          <w:sz w:val="26"/>
          <w:szCs w:val="26"/>
        </w:rPr>
        <w:t>outu</w:t>
      </w:r>
      <w:r w:rsidR="001C1CED">
        <w:rPr>
          <w:rFonts w:ascii="Times New Roman" w:hAnsi="Times New Roman" w:cs="Times New Roman"/>
          <w:sz w:val="26"/>
          <w:szCs w:val="26"/>
        </w:rPr>
        <w:t>bro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26C1888E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69A067EE" w14:textId="49C00614" w:rsidR="001C1CED" w:rsidRDefault="001C1CED" w:rsidP="001C1CED"/>
    <w:p w14:paraId="66B60754" w14:textId="70440817" w:rsidR="001C1CED" w:rsidRDefault="001C1CED" w:rsidP="001C1CED"/>
    <w:p w14:paraId="7CF74DBE" w14:textId="366E67BD" w:rsidR="001C1CED" w:rsidRDefault="001C1CED" w:rsidP="001C1CED"/>
    <w:p w14:paraId="55477B55" w14:textId="77777777" w:rsidR="009C636A" w:rsidRDefault="009C636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B6C3C5A" w14:textId="336F70CF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lastRenderedPageBreak/>
        <w:t>Demonstrativo Excesso de Arrecadação</w:t>
      </w:r>
    </w:p>
    <w:p w14:paraId="62541D36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F19C9F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Período apurado em janeiro a </w:t>
      </w:r>
      <w:r>
        <w:rPr>
          <w:rFonts w:ascii="Times New Roman" w:hAnsi="Times New Roman" w:cs="Times New Roman"/>
          <w:b/>
          <w:bCs/>
          <w:sz w:val="26"/>
          <w:szCs w:val="26"/>
        </w:rPr>
        <w:t>agosto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de 2022</w:t>
      </w:r>
    </w:p>
    <w:p w14:paraId="03127135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DB1E0" w14:textId="302E23A1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Fonte de recurso </w:t>
      </w:r>
      <w:r>
        <w:rPr>
          <w:rFonts w:ascii="Times New Roman" w:hAnsi="Times New Roman" w:cs="Times New Roman"/>
          <w:b/>
          <w:bCs/>
          <w:sz w:val="26"/>
          <w:szCs w:val="26"/>
        </w:rPr>
        <w:t>0001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>Livre</w:t>
      </w:r>
    </w:p>
    <w:p w14:paraId="57EDE459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5E128E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FAC4D4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5DBA6D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C5D765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E4F178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104FC7" w14:textId="087C19C6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Previsão de receita para ano de 2022........................R$ 28.045.270,99</w:t>
      </w:r>
    </w:p>
    <w:p w14:paraId="1ED14E33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B1CA40" w14:textId="349C1CF8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Previsão de receita arrecadada até agosto/22.............R$ 18.696.847,32</w:t>
      </w:r>
    </w:p>
    <w:p w14:paraId="65A8DD47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DD971" w14:textId="39A06125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Receita arrecadada até agosto de 2022......................R$ 21.870.710,23</w:t>
      </w:r>
    </w:p>
    <w:p w14:paraId="51CB8610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E2EEA1" w14:textId="70F0BF20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Saldo arrecadado a maior em 31/08/2022..................</w:t>
      </w:r>
      <w:r w:rsidRPr="00C43ECA">
        <w:rPr>
          <w:rFonts w:ascii="Times New Roman" w:hAnsi="Times New Roman" w:cs="Times New Roman"/>
          <w:b/>
          <w:bCs/>
          <w:sz w:val="26"/>
          <w:szCs w:val="26"/>
        </w:rPr>
        <w:t xml:space="preserve">R$ </w:t>
      </w:r>
      <w:r>
        <w:rPr>
          <w:rFonts w:ascii="Times New Roman" w:hAnsi="Times New Roman" w:cs="Times New Roman"/>
          <w:b/>
          <w:bCs/>
          <w:sz w:val="26"/>
          <w:szCs w:val="26"/>
        </w:rPr>
        <w:t>3.173.862,90.</w:t>
      </w:r>
    </w:p>
    <w:p w14:paraId="27E94FA9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1D093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CB6A80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C174D5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AC0264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E4AF91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2FFD41" w14:textId="77777777" w:rsidR="001C1CED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>Salto do Jacuí, 16 de setembro de 2022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138D90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62ABD2F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A86EE6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B31138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8A87CDD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____________________                      ______________________</w:t>
      </w:r>
    </w:p>
    <w:p w14:paraId="22CB28B1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Pr="00652B78">
        <w:rPr>
          <w:rFonts w:ascii="Times New Roman" w:hAnsi="Times New Roman" w:cs="Times New Roman"/>
          <w:sz w:val="26"/>
          <w:szCs w:val="26"/>
        </w:rPr>
        <w:t>Marijara</w:t>
      </w:r>
      <w:proofErr w:type="spellEnd"/>
      <w:r w:rsidRPr="00652B78">
        <w:rPr>
          <w:rFonts w:ascii="Times New Roman" w:hAnsi="Times New Roman" w:cs="Times New Roman"/>
          <w:sz w:val="26"/>
          <w:szCs w:val="26"/>
        </w:rPr>
        <w:t xml:space="preserve"> P.G e Silva                             Ronaldo O.P.de Moraes</w:t>
      </w:r>
    </w:p>
    <w:p w14:paraId="66E4D22F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Diretora da Contabilidade                         Prefeito Municipal</w:t>
      </w:r>
    </w:p>
    <w:p w14:paraId="736044A4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36332D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5618E4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05D0FA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EBAE5" w14:textId="77777777" w:rsidR="001C1CED" w:rsidRDefault="001C1CED" w:rsidP="001C1CED">
      <w:pPr>
        <w:jc w:val="both"/>
        <w:rPr>
          <w:noProof/>
        </w:rPr>
      </w:pPr>
    </w:p>
    <w:p w14:paraId="20C4C640" w14:textId="77777777" w:rsidR="001C1CED" w:rsidRPr="00F95F4B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8E7EEC" w14:textId="29A80598" w:rsidR="001C1CED" w:rsidRDefault="001C1CED" w:rsidP="001C1CED"/>
    <w:p w14:paraId="2DEB543D" w14:textId="77777777" w:rsidR="001C1CED" w:rsidRPr="001C1CED" w:rsidRDefault="001C1CED" w:rsidP="001C1CED"/>
    <w:sectPr w:rsidR="001C1CED" w:rsidRPr="001C1CED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54992"/>
    <w:rsid w:val="00060097"/>
    <w:rsid w:val="00061C93"/>
    <w:rsid w:val="00073357"/>
    <w:rsid w:val="00083703"/>
    <w:rsid w:val="0008490F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1CED"/>
    <w:rsid w:val="001C5C54"/>
    <w:rsid w:val="001C7B74"/>
    <w:rsid w:val="001D037A"/>
    <w:rsid w:val="00204AB8"/>
    <w:rsid w:val="002052F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0779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11C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F1BE5"/>
    <w:rsid w:val="005F5220"/>
    <w:rsid w:val="005F5C59"/>
    <w:rsid w:val="006015AA"/>
    <w:rsid w:val="006126FC"/>
    <w:rsid w:val="00616241"/>
    <w:rsid w:val="00624FD0"/>
    <w:rsid w:val="0064463D"/>
    <w:rsid w:val="00647FA5"/>
    <w:rsid w:val="006575C1"/>
    <w:rsid w:val="00663305"/>
    <w:rsid w:val="00672F45"/>
    <w:rsid w:val="0068136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57C2D"/>
    <w:rsid w:val="00881121"/>
    <w:rsid w:val="008922CB"/>
    <w:rsid w:val="0089440A"/>
    <w:rsid w:val="008A41DA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C636A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3027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55707"/>
    <w:rsid w:val="00C64906"/>
    <w:rsid w:val="00C65F77"/>
    <w:rsid w:val="00C769AD"/>
    <w:rsid w:val="00C76C8F"/>
    <w:rsid w:val="00C85465"/>
    <w:rsid w:val="00C97704"/>
    <w:rsid w:val="00CB49DE"/>
    <w:rsid w:val="00CD07B5"/>
    <w:rsid w:val="00CD3F27"/>
    <w:rsid w:val="00CF0D13"/>
    <w:rsid w:val="00D05C04"/>
    <w:rsid w:val="00D1206D"/>
    <w:rsid w:val="00D13F0D"/>
    <w:rsid w:val="00D31A3B"/>
    <w:rsid w:val="00D51512"/>
    <w:rsid w:val="00D5719E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2788-FDA6-400D-9B62-77C49B63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2022-10-07T12:34:00Z</dcterms:created>
  <dcterms:modified xsi:type="dcterms:W3CDTF">2022-10-07T12:34:00Z</dcterms:modified>
</cp:coreProperties>
</file>